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B7FA6">
      <w:pPr>
        <w:spacing w:line="56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附件2</w:t>
      </w:r>
    </w:p>
    <w:p w14:paraId="3727173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泉州市引工大使引进人员花名册</w:t>
      </w:r>
    </w:p>
    <w:p w14:paraId="34F9D157">
      <w:pPr>
        <w:spacing w:line="560" w:lineRule="exact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kern w:val="0"/>
          <w:szCs w:val="32"/>
          <w:highlight w:val="none"/>
        </w:rPr>
        <w:t>民营企业（盖章）：                                                 时间：   年   月  日</w:t>
      </w:r>
    </w:p>
    <w:tbl>
      <w:tblPr>
        <w:tblStyle w:val="4"/>
        <w:tblW w:w="1431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30"/>
        <w:gridCol w:w="1671"/>
        <w:gridCol w:w="2485"/>
        <w:gridCol w:w="993"/>
        <w:gridCol w:w="1789"/>
        <w:gridCol w:w="1560"/>
        <w:gridCol w:w="1560"/>
        <w:gridCol w:w="2143"/>
      </w:tblGrid>
      <w:tr w14:paraId="0BCE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21F7381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30" w:type="dxa"/>
            <w:noWrap w:val="0"/>
            <w:vAlign w:val="center"/>
          </w:tcPr>
          <w:p w14:paraId="7E0388A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引工大</w:t>
            </w:r>
          </w:p>
          <w:p w14:paraId="788FD87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使姓名</w:t>
            </w:r>
          </w:p>
        </w:tc>
        <w:tc>
          <w:tcPr>
            <w:tcW w:w="1671" w:type="dxa"/>
            <w:noWrap w:val="0"/>
            <w:vAlign w:val="center"/>
          </w:tcPr>
          <w:p w14:paraId="6FB9059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新引进</w:t>
            </w:r>
          </w:p>
          <w:p w14:paraId="7AD7D20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员工姓名</w:t>
            </w:r>
          </w:p>
        </w:tc>
        <w:tc>
          <w:tcPr>
            <w:tcW w:w="2485" w:type="dxa"/>
            <w:noWrap w:val="0"/>
            <w:vAlign w:val="center"/>
          </w:tcPr>
          <w:p w14:paraId="32303F4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993" w:type="dxa"/>
            <w:noWrap w:val="0"/>
            <w:vAlign w:val="center"/>
          </w:tcPr>
          <w:p w14:paraId="674FD70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89" w:type="dxa"/>
            <w:noWrap w:val="0"/>
            <w:vAlign w:val="center"/>
          </w:tcPr>
          <w:p w14:paraId="2907AA9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1560" w:type="dxa"/>
            <w:noWrap w:val="0"/>
            <w:vAlign w:val="center"/>
          </w:tcPr>
          <w:p w14:paraId="13E11C1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60" w:type="dxa"/>
            <w:noWrap w:val="0"/>
            <w:vAlign w:val="center"/>
          </w:tcPr>
          <w:p w14:paraId="397D340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引进时间 （年月日）</w:t>
            </w:r>
          </w:p>
        </w:tc>
        <w:tc>
          <w:tcPr>
            <w:tcW w:w="2143" w:type="dxa"/>
            <w:noWrap w:val="0"/>
            <w:vAlign w:val="center"/>
          </w:tcPr>
          <w:p w14:paraId="2A075B5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劳动合同期限</w:t>
            </w:r>
          </w:p>
        </w:tc>
      </w:tr>
      <w:tr w14:paraId="6C51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3E9AAFCA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0874F790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12C14C0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39606E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069283E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3577A192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D7E629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E6681FE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487192AA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  <w:tr w14:paraId="3B43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0137F95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2AE2DBC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ABE2F9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463C8500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38F98BB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BB6C26E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5B3AE8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7FB0E24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5EB2644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  <w:tr w14:paraId="1C94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01AFCF67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F74F13C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5C8DBD6E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1E156CC2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B27410E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C412821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407FA7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B1BD2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16F83867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  <w:tr w14:paraId="329C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2FF8F37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673928EA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52FC301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0AEE56BD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32671FF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D573638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BBA9E5C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60A810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2B739327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  <w:tr w14:paraId="2727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7A1FAA8B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1932E01D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193E2195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71D80AD8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7D315AA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3F4E22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B90C64D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8F53C91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5F95B839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  <w:tr w14:paraId="4B39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40A0CB9C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1CE508B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2F5BA967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6883CB02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525833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378DB42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18A8E6B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B74945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2755E870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  <w:tr w14:paraId="0F48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noWrap w:val="0"/>
            <w:vAlign w:val="center"/>
          </w:tcPr>
          <w:p w14:paraId="1DC50097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C32CD3D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1EBB90B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0EA98943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6A90A16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4DE93DD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AD7899C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8BF03E9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242B1108">
            <w:pPr>
              <w:spacing w:line="560" w:lineRule="exact"/>
              <w:rPr>
                <w:rFonts w:hint="default" w:ascii="Times New Roman" w:hAnsi="Times New Roman" w:cs="Times New Roman"/>
                <w:szCs w:val="32"/>
                <w:highlight w:val="none"/>
              </w:rPr>
            </w:pPr>
          </w:p>
        </w:tc>
      </w:tr>
    </w:tbl>
    <w:p w14:paraId="3610CD2B">
      <w:pPr>
        <w:spacing w:line="560" w:lineRule="exact"/>
        <w:rPr>
          <w:rFonts w:hint="default" w:ascii="Times New Roman" w:hAnsi="Times New Roman" w:cs="Times New Roman"/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AndChars" w:linePitch="319" w:charSpace="0"/>
        </w:sectPr>
      </w:pPr>
      <w:r>
        <w:rPr>
          <w:rFonts w:hint="default" w:ascii="Times New Roman" w:hAnsi="Times New Roman" w:cs="Times New Roman"/>
          <w:sz w:val="24"/>
          <w:highlight w:val="none"/>
        </w:rPr>
        <w:t>注：民营企业应提供新引进员工1年以上劳动合同及2个月以上企业职工基本养老保险或失业保险等社保缴费凭证和2个月工资凭证。</w:t>
      </w:r>
    </w:p>
    <w:p w14:paraId="617D8C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默认段落字体 Para 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2025-09-03T03:26:41Z</dcterms:created>
  <dc:creator>21751</dc:creator>
  <cp:lastModifiedBy>我的不完美1415463154</cp:lastModifiedBy>
  <dcterms:modified xsi:type="dcterms:W3CDTF">2025-09-03T03:26:50Z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eyJoZGlkIjoiMjgyYTEwNWRjNWVkNzVmNDIyN2FjNDA4N2RmNzYyMzIiLCJ1c2VySWQiOiIyNDYyMTQzMCJ9</vt:lpwstr>
  </property>
  <property fmtid="{D5CDD505-2E9C-101B-9397-08002B2CF9AE}" pid="4" name="ICV">
    <vt:lpwstr>1A41C9D4ACD04F79B7E529BE02FBBC61_12</vt:lpwstr>
  </property>
</Properties>
</file>